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35E" w:rsidRDefault="003F0829" w:rsidP="0030335E">
      <w:r>
        <w:rPr>
          <w:rFonts w:hint="eastAsia"/>
          <w:color w:val="000000"/>
          <w:sz w:val="18"/>
          <w:szCs w:val="18"/>
          <w:shd w:val="clear" w:color="auto" w:fill="FFFFFF"/>
        </w:rPr>
        <w:t>Hands on History</w:t>
      </w:r>
      <w:r>
        <w:rPr>
          <w:rFonts w:hint="eastAsia"/>
          <w:color w:val="000000"/>
          <w:sz w:val="18"/>
          <w:szCs w:val="18"/>
        </w:rPr>
        <w:br/>
      </w:r>
      <w:r>
        <w:rPr>
          <w:rFonts w:hint="eastAsia"/>
          <w:color w:val="000000"/>
          <w:sz w:val="18"/>
          <w:szCs w:val="18"/>
          <w:shd w:val="clear" w:color="auto" w:fill="FFFFFF"/>
        </w:rPr>
        <w:t>適用對象：全民英檢初級以上</w:t>
      </w:r>
      <w:r>
        <w:rPr>
          <w:rFonts w:hint="eastAsia"/>
          <w:color w:val="000000"/>
          <w:sz w:val="18"/>
          <w:szCs w:val="18"/>
          <w:shd w:val="clear" w:color="auto" w:fill="FFFFFF"/>
        </w:rPr>
        <w:t>/</w:t>
      </w:r>
      <w:r>
        <w:rPr>
          <w:rFonts w:hint="eastAsia"/>
          <w:color w:val="000000"/>
          <w:sz w:val="18"/>
          <w:szCs w:val="18"/>
          <w:shd w:val="clear" w:color="auto" w:fill="FFFFFF"/>
        </w:rPr>
        <w:t>半日美語補習班</w:t>
      </w:r>
      <w:r>
        <w:rPr>
          <w:rFonts w:hint="eastAsia"/>
          <w:color w:val="000000"/>
          <w:sz w:val="18"/>
          <w:szCs w:val="18"/>
          <w:shd w:val="clear" w:color="auto" w:fill="FFFFFF"/>
        </w:rPr>
        <w:t>/</w:t>
      </w:r>
      <w:r>
        <w:rPr>
          <w:rFonts w:hint="eastAsia"/>
          <w:color w:val="000000"/>
          <w:sz w:val="18"/>
          <w:szCs w:val="18"/>
          <w:shd w:val="clear" w:color="auto" w:fill="FFFFFF"/>
        </w:rPr>
        <w:t>全美語學校</w:t>
      </w:r>
      <w:r>
        <w:rPr>
          <w:rFonts w:hint="eastAsia"/>
          <w:color w:val="000000"/>
          <w:sz w:val="18"/>
          <w:szCs w:val="18"/>
          <w:shd w:val="clear" w:color="auto" w:fill="FFFFFF"/>
        </w:rPr>
        <w:t>/</w:t>
      </w:r>
      <w:r>
        <w:rPr>
          <w:rFonts w:hint="eastAsia"/>
          <w:color w:val="000000"/>
          <w:sz w:val="18"/>
          <w:szCs w:val="18"/>
          <w:shd w:val="clear" w:color="auto" w:fill="FFFFFF"/>
        </w:rPr>
        <w:t>暑假夏令營課程</w:t>
      </w:r>
      <w:r>
        <w:rPr>
          <w:rFonts w:hint="eastAsia"/>
          <w:color w:val="000000"/>
          <w:sz w:val="18"/>
          <w:szCs w:val="18"/>
        </w:rPr>
        <w:br/>
      </w:r>
      <w:r>
        <w:rPr>
          <w:rFonts w:hint="eastAsia"/>
          <w:color w:val="000000"/>
          <w:sz w:val="18"/>
          <w:szCs w:val="18"/>
          <w:shd w:val="clear" w:color="auto" w:fill="FFFFFF"/>
        </w:rPr>
        <w:t>特色：</w:t>
      </w:r>
      <w:r>
        <w:rPr>
          <w:rFonts w:hint="eastAsia"/>
          <w:color w:val="000000"/>
          <w:sz w:val="18"/>
          <w:szCs w:val="18"/>
        </w:rPr>
        <w:br/>
      </w:r>
      <w:r>
        <w:rPr>
          <w:rFonts w:hint="eastAsia"/>
          <w:color w:val="000000"/>
          <w:sz w:val="18"/>
          <w:szCs w:val="18"/>
          <w:shd w:val="clear" w:color="auto" w:fill="FFFFFF"/>
        </w:rPr>
        <w:t xml:space="preserve">1. Hands on History </w:t>
      </w:r>
      <w:r>
        <w:rPr>
          <w:rFonts w:hint="eastAsia"/>
          <w:color w:val="000000"/>
          <w:sz w:val="18"/>
          <w:szCs w:val="18"/>
          <w:shd w:val="clear" w:color="auto" w:fill="FFFFFF"/>
        </w:rPr>
        <w:t>是一套以英文學習世界歷史文化的入門閱讀教材。</w:t>
      </w:r>
      <w:r>
        <w:rPr>
          <w:rFonts w:hint="eastAsia"/>
          <w:color w:val="000000"/>
          <w:sz w:val="18"/>
          <w:szCs w:val="18"/>
        </w:rPr>
        <w:br/>
      </w:r>
      <w:r>
        <w:rPr>
          <w:rFonts w:hint="eastAsia"/>
          <w:color w:val="000000"/>
          <w:sz w:val="18"/>
          <w:szCs w:val="18"/>
          <w:shd w:val="clear" w:color="auto" w:fill="FFFFFF"/>
        </w:rPr>
        <w:t xml:space="preserve">2. </w:t>
      </w:r>
      <w:r>
        <w:rPr>
          <w:rFonts w:hint="eastAsia"/>
          <w:color w:val="000000"/>
          <w:sz w:val="18"/>
          <w:szCs w:val="18"/>
          <w:shd w:val="clear" w:color="auto" w:fill="FFFFFF"/>
        </w:rPr>
        <w:t>每篇都以容易理解的英文與字彙及搭配精美圖畫與地圖穿越時空讓學生了解世界歷史。</w:t>
      </w:r>
      <w:r>
        <w:rPr>
          <w:rFonts w:hint="eastAsia"/>
          <w:color w:val="000000"/>
          <w:sz w:val="18"/>
          <w:szCs w:val="18"/>
        </w:rPr>
        <w:br/>
      </w:r>
      <w:r>
        <w:rPr>
          <w:rFonts w:hint="eastAsia"/>
          <w:color w:val="000000"/>
          <w:sz w:val="18"/>
          <w:szCs w:val="18"/>
          <w:shd w:val="clear" w:color="auto" w:fill="FFFFFF"/>
        </w:rPr>
        <w:t xml:space="preserve">3. </w:t>
      </w:r>
      <w:r>
        <w:rPr>
          <w:rFonts w:hint="eastAsia"/>
          <w:color w:val="000000"/>
          <w:sz w:val="18"/>
          <w:szCs w:val="18"/>
          <w:shd w:val="clear" w:color="auto" w:fill="FFFFFF"/>
        </w:rPr>
        <w:t>藉著生動活潑，緊張刺激的旅程，帶領學習者了解遠古時代至現代文明的歷史。</w:t>
      </w:r>
      <w:r>
        <w:rPr>
          <w:rFonts w:hint="eastAsia"/>
          <w:color w:val="000000"/>
          <w:sz w:val="18"/>
          <w:szCs w:val="18"/>
        </w:rPr>
        <w:br/>
      </w:r>
      <w:r>
        <w:rPr>
          <w:rFonts w:hint="eastAsia"/>
          <w:color w:val="000000"/>
          <w:sz w:val="18"/>
          <w:szCs w:val="18"/>
          <w:shd w:val="clear" w:color="auto" w:fill="FFFFFF"/>
        </w:rPr>
        <w:t xml:space="preserve">4. </w:t>
      </w:r>
      <w:r>
        <w:rPr>
          <w:rFonts w:hint="eastAsia"/>
          <w:color w:val="000000"/>
          <w:sz w:val="18"/>
          <w:szCs w:val="18"/>
          <w:shd w:val="clear" w:color="auto" w:fill="FFFFFF"/>
        </w:rPr>
        <w:t>每冊分</w:t>
      </w:r>
      <w:r>
        <w:rPr>
          <w:rFonts w:hint="eastAsia"/>
          <w:color w:val="000000"/>
          <w:sz w:val="18"/>
          <w:szCs w:val="18"/>
          <w:shd w:val="clear" w:color="auto" w:fill="FFFFFF"/>
        </w:rPr>
        <w:t>10</w:t>
      </w:r>
      <w:r>
        <w:rPr>
          <w:rFonts w:hint="eastAsia"/>
          <w:color w:val="000000"/>
          <w:sz w:val="18"/>
          <w:szCs w:val="18"/>
          <w:shd w:val="clear" w:color="auto" w:fill="FFFFFF"/>
        </w:rPr>
        <w:t>單元，每單元有兩課，每單元有字彙</w:t>
      </w:r>
      <w:r>
        <w:rPr>
          <w:rFonts w:hint="eastAsia"/>
          <w:color w:val="000000"/>
          <w:sz w:val="18"/>
          <w:szCs w:val="18"/>
          <w:shd w:val="clear" w:color="auto" w:fill="FFFFFF"/>
        </w:rPr>
        <w:t>/</w:t>
      </w:r>
      <w:r>
        <w:rPr>
          <w:rFonts w:hint="eastAsia"/>
          <w:color w:val="000000"/>
          <w:sz w:val="18"/>
          <w:szCs w:val="18"/>
          <w:shd w:val="clear" w:color="auto" w:fill="FFFFFF"/>
        </w:rPr>
        <w:t>閱讀理解</w:t>
      </w:r>
      <w:r>
        <w:rPr>
          <w:rFonts w:hint="eastAsia"/>
          <w:color w:val="000000"/>
          <w:sz w:val="18"/>
          <w:szCs w:val="18"/>
          <w:shd w:val="clear" w:color="auto" w:fill="FFFFFF"/>
        </w:rPr>
        <w:t>/</w:t>
      </w:r>
      <w:r>
        <w:rPr>
          <w:rFonts w:hint="eastAsia"/>
          <w:color w:val="000000"/>
          <w:sz w:val="18"/>
          <w:szCs w:val="18"/>
          <w:shd w:val="clear" w:color="auto" w:fill="FFFFFF"/>
        </w:rPr>
        <w:t>批判性思考</w:t>
      </w:r>
      <w:r>
        <w:rPr>
          <w:rFonts w:hint="eastAsia"/>
          <w:color w:val="000000"/>
          <w:sz w:val="18"/>
          <w:szCs w:val="18"/>
          <w:shd w:val="clear" w:color="auto" w:fill="FFFFFF"/>
        </w:rPr>
        <w:t>/</w:t>
      </w:r>
      <w:r>
        <w:rPr>
          <w:rFonts w:hint="eastAsia"/>
          <w:color w:val="000000"/>
          <w:sz w:val="18"/>
          <w:szCs w:val="18"/>
          <w:shd w:val="clear" w:color="auto" w:fill="FFFFFF"/>
        </w:rPr>
        <w:t>寫作，對全民</w:t>
      </w:r>
      <w:proofErr w:type="gramStart"/>
      <w:r>
        <w:rPr>
          <w:rFonts w:hint="eastAsia"/>
          <w:color w:val="000000"/>
          <w:sz w:val="18"/>
          <w:szCs w:val="18"/>
          <w:shd w:val="clear" w:color="auto" w:fill="FFFFFF"/>
        </w:rPr>
        <w:t>英檢初</w:t>
      </w:r>
      <w:proofErr w:type="gramEnd"/>
      <w:r>
        <w:rPr>
          <w:rFonts w:hint="eastAsia"/>
          <w:color w:val="000000"/>
          <w:sz w:val="18"/>
          <w:szCs w:val="18"/>
          <w:shd w:val="clear" w:color="auto" w:fill="FFFFFF"/>
        </w:rPr>
        <w:t>/</w:t>
      </w:r>
      <w:r>
        <w:rPr>
          <w:rFonts w:hint="eastAsia"/>
          <w:color w:val="000000"/>
          <w:sz w:val="18"/>
          <w:szCs w:val="18"/>
          <w:shd w:val="clear" w:color="auto" w:fill="FFFFFF"/>
        </w:rPr>
        <w:t>中級的學習者有很大的幫助。</w:t>
      </w:r>
      <w:r>
        <w:rPr>
          <w:rFonts w:hint="eastAsia"/>
          <w:color w:val="000000"/>
          <w:sz w:val="18"/>
          <w:szCs w:val="18"/>
        </w:rPr>
        <w:br/>
      </w:r>
      <w:r>
        <w:rPr>
          <w:rFonts w:hint="eastAsia"/>
          <w:color w:val="000000"/>
          <w:sz w:val="18"/>
          <w:szCs w:val="18"/>
          <w:shd w:val="clear" w:color="auto" w:fill="FFFFFF"/>
        </w:rPr>
        <w:t>5. Reading Boat/Reading Train/Reading Rocket</w:t>
      </w:r>
      <w:r>
        <w:rPr>
          <w:rFonts w:hint="eastAsia"/>
          <w:color w:val="000000"/>
          <w:sz w:val="18"/>
          <w:szCs w:val="18"/>
          <w:shd w:val="clear" w:color="auto" w:fill="FFFFFF"/>
        </w:rPr>
        <w:t>的銜接教材。</w:t>
      </w:r>
      <w:r>
        <w:rPr>
          <w:rFonts w:hint="eastAsia"/>
          <w:color w:val="000000"/>
          <w:sz w:val="18"/>
          <w:szCs w:val="18"/>
        </w:rPr>
        <w:br/>
      </w:r>
      <w:r>
        <w:rPr>
          <w:rFonts w:hint="eastAsia"/>
          <w:color w:val="000000"/>
          <w:sz w:val="18"/>
          <w:szCs w:val="18"/>
          <w:shd w:val="clear" w:color="auto" w:fill="FFFFFF"/>
        </w:rPr>
        <w:t xml:space="preserve">6. </w:t>
      </w:r>
      <w:r>
        <w:rPr>
          <w:rFonts w:hint="eastAsia"/>
          <w:color w:val="000000"/>
          <w:sz w:val="18"/>
          <w:szCs w:val="18"/>
          <w:shd w:val="clear" w:color="auto" w:fill="FFFFFF"/>
        </w:rPr>
        <w:t>教師資源</w:t>
      </w:r>
      <w:proofErr w:type="gramStart"/>
      <w:r>
        <w:rPr>
          <w:rFonts w:hint="eastAsia"/>
          <w:color w:val="000000"/>
          <w:sz w:val="18"/>
          <w:szCs w:val="18"/>
          <w:shd w:val="clear" w:color="auto" w:fill="FFFFFF"/>
        </w:rPr>
        <w:t>提供每課重點</w:t>
      </w:r>
      <w:proofErr w:type="gramEnd"/>
      <w:r>
        <w:rPr>
          <w:rFonts w:hint="eastAsia"/>
          <w:color w:val="000000"/>
          <w:sz w:val="18"/>
          <w:szCs w:val="18"/>
          <w:shd w:val="clear" w:color="auto" w:fill="FFFFFF"/>
        </w:rPr>
        <w:t>/</w:t>
      </w:r>
      <w:r>
        <w:rPr>
          <w:rFonts w:hint="eastAsia"/>
          <w:color w:val="000000"/>
          <w:sz w:val="18"/>
          <w:szCs w:val="18"/>
          <w:shd w:val="clear" w:color="auto" w:fill="FFFFFF"/>
        </w:rPr>
        <w:t>討論提示</w:t>
      </w:r>
      <w:r>
        <w:rPr>
          <w:rFonts w:hint="eastAsia"/>
          <w:color w:val="000000"/>
          <w:sz w:val="18"/>
          <w:szCs w:val="18"/>
          <w:shd w:val="clear" w:color="auto" w:fill="FFFFFF"/>
        </w:rPr>
        <w:t>/</w:t>
      </w:r>
      <w:r>
        <w:rPr>
          <w:rFonts w:hint="eastAsia"/>
          <w:color w:val="000000"/>
          <w:sz w:val="18"/>
          <w:szCs w:val="18"/>
          <w:shd w:val="clear" w:color="auto" w:fill="FFFFFF"/>
        </w:rPr>
        <w:t>地圖圖表說明</w:t>
      </w:r>
      <w:r>
        <w:rPr>
          <w:rFonts w:hint="eastAsia"/>
          <w:color w:val="000000"/>
          <w:sz w:val="18"/>
          <w:szCs w:val="18"/>
          <w:shd w:val="clear" w:color="auto" w:fill="FFFFFF"/>
        </w:rPr>
        <w:t>/</w:t>
      </w:r>
      <w:r>
        <w:rPr>
          <w:rFonts w:hint="eastAsia"/>
          <w:color w:val="000000"/>
          <w:sz w:val="18"/>
          <w:szCs w:val="18"/>
          <w:shd w:val="clear" w:color="auto" w:fill="FFFFFF"/>
        </w:rPr>
        <w:t>批判性思考範例</w:t>
      </w:r>
      <w:r>
        <w:rPr>
          <w:rFonts w:hint="eastAsia"/>
          <w:color w:val="000000"/>
          <w:sz w:val="18"/>
          <w:szCs w:val="18"/>
        </w:rPr>
        <w:br/>
      </w:r>
      <w:r>
        <w:rPr>
          <w:rFonts w:hint="eastAsia"/>
          <w:color w:val="000000"/>
          <w:sz w:val="18"/>
          <w:szCs w:val="18"/>
          <w:shd w:val="clear" w:color="auto" w:fill="FFFFFF"/>
        </w:rPr>
        <w:t xml:space="preserve">7. </w:t>
      </w:r>
      <w:r>
        <w:rPr>
          <w:rFonts w:hint="eastAsia"/>
          <w:color w:val="000000"/>
          <w:sz w:val="18"/>
          <w:szCs w:val="18"/>
          <w:shd w:val="clear" w:color="auto" w:fill="FFFFFF"/>
        </w:rPr>
        <w:t>本系列共分四冊：</w:t>
      </w:r>
      <w:r>
        <w:rPr>
          <w:rFonts w:hint="eastAsia"/>
          <w:color w:val="000000"/>
          <w:sz w:val="18"/>
          <w:szCs w:val="18"/>
        </w:rPr>
        <w:br/>
      </w:r>
      <w:r>
        <w:rPr>
          <w:rFonts w:hint="eastAsia"/>
          <w:color w:val="000000"/>
          <w:sz w:val="18"/>
          <w:szCs w:val="18"/>
          <w:shd w:val="clear" w:color="auto" w:fill="FFFFFF"/>
        </w:rPr>
        <w:t>第一冊：遠古文明；</w:t>
      </w:r>
      <w:proofErr w:type="gramStart"/>
      <w:r>
        <w:rPr>
          <w:rFonts w:hint="eastAsia"/>
          <w:color w:val="000000"/>
          <w:sz w:val="18"/>
          <w:szCs w:val="18"/>
          <w:shd w:val="clear" w:color="auto" w:fill="FFFFFF"/>
        </w:rPr>
        <w:t>包含蘇美</w:t>
      </w:r>
      <w:proofErr w:type="gramEnd"/>
      <w:r>
        <w:rPr>
          <w:rFonts w:hint="eastAsia"/>
          <w:color w:val="000000"/>
          <w:sz w:val="18"/>
          <w:szCs w:val="18"/>
          <w:shd w:val="clear" w:color="auto" w:fill="FFFFFF"/>
        </w:rPr>
        <w:t>/</w:t>
      </w:r>
      <w:r>
        <w:rPr>
          <w:rFonts w:hint="eastAsia"/>
          <w:color w:val="000000"/>
          <w:sz w:val="18"/>
          <w:szCs w:val="18"/>
          <w:shd w:val="clear" w:color="auto" w:fill="FFFFFF"/>
        </w:rPr>
        <w:t>埃及</w:t>
      </w:r>
      <w:r>
        <w:rPr>
          <w:rFonts w:hint="eastAsia"/>
          <w:color w:val="000000"/>
          <w:sz w:val="18"/>
          <w:szCs w:val="18"/>
          <w:shd w:val="clear" w:color="auto" w:fill="FFFFFF"/>
        </w:rPr>
        <w:t>/</w:t>
      </w:r>
      <w:r>
        <w:rPr>
          <w:rFonts w:hint="eastAsia"/>
          <w:color w:val="000000"/>
          <w:sz w:val="18"/>
          <w:szCs w:val="18"/>
          <w:shd w:val="clear" w:color="auto" w:fill="FFFFFF"/>
        </w:rPr>
        <w:t>希臘</w:t>
      </w:r>
      <w:r>
        <w:rPr>
          <w:rFonts w:hint="eastAsia"/>
          <w:color w:val="000000"/>
          <w:sz w:val="18"/>
          <w:szCs w:val="18"/>
          <w:shd w:val="clear" w:color="auto" w:fill="FFFFFF"/>
        </w:rPr>
        <w:t>/</w:t>
      </w:r>
      <w:r>
        <w:rPr>
          <w:rFonts w:hint="eastAsia"/>
          <w:color w:val="000000"/>
          <w:sz w:val="18"/>
          <w:szCs w:val="18"/>
          <w:shd w:val="clear" w:color="auto" w:fill="FFFFFF"/>
        </w:rPr>
        <w:t>印度</w:t>
      </w:r>
      <w:r>
        <w:rPr>
          <w:rFonts w:hint="eastAsia"/>
          <w:color w:val="000000"/>
          <w:sz w:val="18"/>
          <w:szCs w:val="18"/>
          <w:shd w:val="clear" w:color="auto" w:fill="FFFFFF"/>
        </w:rPr>
        <w:t>/</w:t>
      </w:r>
      <w:r>
        <w:rPr>
          <w:rFonts w:hint="eastAsia"/>
          <w:color w:val="000000"/>
          <w:sz w:val="18"/>
          <w:szCs w:val="18"/>
          <w:shd w:val="clear" w:color="auto" w:fill="FFFFFF"/>
        </w:rPr>
        <w:t>中國古文明</w:t>
      </w:r>
      <w:r>
        <w:rPr>
          <w:rFonts w:hint="eastAsia"/>
          <w:color w:val="000000"/>
          <w:sz w:val="18"/>
          <w:szCs w:val="18"/>
        </w:rPr>
        <w:br/>
      </w:r>
      <w:r>
        <w:rPr>
          <w:rFonts w:hint="eastAsia"/>
          <w:color w:val="000000"/>
          <w:sz w:val="18"/>
          <w:szCs w:val="18"/>
          <w:shd w:val="clear" w:color="auto" w:fill="FFFFFF"/>
        </w:rPr>
        <w:t>第二冊：中世紀；包含羅馬帝國興衰史</w:t>
      </w:r>
      <w:r>
        <w:rPr>
          <w:rFonts w:hint="eastAsia"/>
          <w:color w:val="000000"/>
          <w:sz w:val="18"/>
          <w:szCs w:val="18"/>
          <w:shd w:val="clear" w:color="auto" w:fill="FFFFFF"/>
        </w:rPr>
        <w:t>/</w:t>
      </w:r>
      <w:r>
        <w:rPr>
          <w:rFonts w:hint="eastAsia"/>
          <w:color w:val="000000"/>
          <w:sz w:val="18"/>
          <w:szCs w:val="18"/>
          <w:shd w:val="clear" w:color="auto" w:fill="FFFFFF"/>
        </w:rPr>
        <w:t>伊斯蘭的黃金時代</w:t>
      </w:r>
      <w:r>
        <w:rPr>
          <w:rFonts w:hint="eastAsia"/>
          <w:color w:val="000000"/>
          <w:sz w:val="18"/>
          <w:szCs w:val="18"/>
          <w:shd w:val="clear" w:color="auto" w:fill="FFFFFF"/>
        </w:rPr>
        <w:t>/</w:t>
      </w:r>
      <w:r>
        <w:rPr>
          <w:rFonts w:hint="eastAsia"/>
          <w:color w:val="000000"/>
          <w:sz w:val="18"/>
          <w:szCs w:val="18"/>
          <w:shd w:val="clear" w:color="auto" w:fill="FFFFFF"/>
        </w:rPr>
        <w:t>蒙古帝國興衰史</w:t>
      </w:r>
      <w:r>
        <w:rPr>
          <w:rFonts w:hint="eastAsia"/>
          <w:color w:val="000000"/>
          <w:sz w:val="18"/>
          <w:szCs w:val="18"/>
          <w:shd w:val="clear" w:color="auto" w:fill="FFFFFF"/>
        </w:rPr>
        <w:t>/</w:t>
      </w:r>
      <w:r>
        <w:rPr>
          <w:rFonts w:hint="eastAsia"/>
          <w:color w:val="000000"/>
          <w:sz w:val="18"/>
          <w:szCs w:val="18"/>
          <w:shd w:val="clear" w:color="auto" w:fill="FFFFFF"/>
        </w:rPr>
        <w:t>宗教衝突</w:t>
      </w:r>
      <w:r>
        <w:rPr>
          <w:rFonts w:hint="eastAsia"/>
          <w:color w:val="000000"/>
          <w:sz w:val="18"/>
          <w:szCs w:val="18"/>
        </w:rPr>
        <w:br/>
      </w:r>
      <w:r>
        <w:rPr>
          <w:rFonts w:hint="eastAsia"/>
          <w:color w:val="000000"/>
          <w:sz w:val="18"/>
          <w:szCs w:val="18"/>
          <w:shd w:val="clear" w:color="auto" w:fill="FFFFFF"/>
        </w:rPr>
        <w:t>第三冊：發現世紀；包含伊斯蘭王朝</w:t>
      </w:r>
      <w:r>
        <w:rPr>
          <w:rFonts w:hint="eastAsia"/>
          <w:color w:val="000000"/>
          <w:sz w:val="18"/>
          <w:szCs w:val="18"/>
          <w:shd w:val="clear" w:color="auto" w:fill="FFFFFF"/>
        </w:rPr>
        <w:t>/</w:t>
      </w:r>
      <w:r>
        <w:rPr>
          <w:rFonts w:hint="eastAsia"/>
          <w:color w:val="000000"/>
          <w:sz w:val="18"/>
          <w:szCs w:val="18"/>
          <w:shd w:val="clear" w:color="auto" w:fill="FFFFFF"/>
        </w:rPr>
        <w:t>歐洲宗教改革</w:t>
      </w:r>
      <w:r>
        <w:rPr>
          <w:rFonts w:hint="eastAsia"/>
          <w:color w:val="000000"/>
          <w:sz w:val="18"/>
          <w:szCs w:val="18"/>
          <w:shd w:val="clear" w:color="auto" w:fill="FFFFFF"/>
        </w:rPr>
        <w:t>/</w:t>
      </w:r>
      <w:r>
        <w:rPr>
          <w:rFonts w:hint="eastAsia"/>
          <w:color w:val="000000"/>
          <w:sz w:val="18"/>
          <w:szCs w:val="18"/>
          <w:shd w:val="clear" w:color="auto" w:fill="FFFFFF"/>
        </w:rPr>
        <w:t>西班牙的黃金時代</w:t>
      </w:r>
      <w:r>
        <w:rPr>
          <w:rFonts w:hint="eastAsia"/>
          <w:color w:val="000000"/>
          <w:sz w:val="18"/>
          <w:szCs w:val="18"/>
          <w:shd w:val="clear" w:color="auto" w:fill="FFFFFF"/>
        </w:rPr>
        <w:t>/</w:t>
      </w:r>
      <w:r>
        <w:rPr>
          <w:rFonts w:hint="eastAsia"/>
          <w:color w:val="000000"/>
          <w:sz w:val="18"/>
          <w:szCs w:val="18"/>
          <w:shd w:val="clear" w:color="auto" w:fill="FFFFFF"/>
        </w:rPr>
        <w:t>大英帝國的興起</w:t>
      </w:r>
      <w:r>
        <w:rPr>
          <w:rFonts w:hint="eastAsia"/>
          <w:color w:val="000000"/>
          <w:sz w:val="18"/>
          <w:szCs w:val="18"/>
          <w:shd w:val="clear" w:color="auto" w:fill="FFFFFF"/>
        </w:rPr>
        <w:t>/</w:t>
      </w:r>
      <w:r>
        <w:rPr>
          <w:rFonts w:hint="eastAsia"/>
          <w:color w:val="000000"/>
          <w:sz w:val="18"/>
          <w:szCs w:val="18"/>
          <w:shd w:val="clear" w:color="auto" w:fill="FFFFFF"/>
        </w:rPr>
        <w:t>日本的統一</w:t>
      </w:r>
      <w:r>
        <w:rPr>
          <w:rFonts w:hint="eastAsia"/>
          <w:color w:val="000000"/>
          <w:sz w:val="18"/>
          <w:szCs w:val="18"/>
          <w:shd w:val="clear" w:color="auto" w:fill="FFFFFF"/>
        </w:rPr>
        <w:t>/</w:t>
      </w:r>
      <w:r>
        <w:rPr>
          <w:rFonts w:hint="eastAsia"/>
          <w:color w:val="000000"/>
          <w:sz w:val="18"/>
          <w:szCs w:val="18"/>
          <w:shd w:val="clear" w:color="auto" w:fill="FFFFFF"/>
        </w:rPr>
        <w:t>科學革命</w:t>
      </w:r>
      <w:r>
        <w:rPr>
          <w:rFonts w:hint="eastAsia"/>
          <w:color w:val="000000"/>
          <w:sz w:val="18"/>
          <w:szCs w:val="18"/>
        </w:rPr>
        <w:br/>
      </w:r>
      <w:r>
        <w:rPr>
          <w:rFonts w:hint="eastAsia"/>
          <w:color w:val="000000"/>
          <w:sz w:val="18"/>
          <w:szCs w:val="18"/>
          <w:shd w:val="clear" w:color="auto" w:fill="FFFFFF"/>
        </w:rPr>
        <w:t>第四冊：帝國演變；包含專制主義</w:t>
      </w:r>
      <w:r>
        <w:rPr>
          <w:rFonts w:hint="eastAsia"/>
          <w:color w:val="000000"/>
          <w:sz w:val="18"/>
          <w:szCs w:val="18"/>
          <w:shd w:val="clear" w:color="auto" w:fill="FFFFFF"/>
        </w:rPr>
        <w:t>/</w:t>
      </w:r>
      <w:r>
        <w:rPr>
          <w:rFonts w:hint="eastAsia"/>
          <w:color w:val="000000"/>
          <w:sz w:val="18"/>
          <w:szCs w:val="18"/>
          <w:shd w:val="clear" w:color="auto" w:fill="FFFFFF"/>
        </w:rPr>
        <w:t>美國革命</w:t>
      </w:r>
      <w:r>
        <w:rPr>
          <w:rFonts w:hint="eastAsia"/>
          <w:color w:val="000000"/>
          <w:sz w:val="18"/>
          <w:szCs w:val="18"/>
          <w:shd w:val="clear" w:color="auto" w:fill="FFFFFF"/>
        </w:rPr>
        <w:t>/</w:t>
      </w:r>
      <w:r>
        <w:rPr>
          <w:rFonts w:hint="eastAsia"/>
          <w:color w:val="000000"/>
          <w:sz w:val="18"/>
          <w:szCs w:val="18"/>
          <w:shd w:val="clear" w:color="auto" w:fill="FFFFFF"/>
        </w:rPr>
        <w:t>法國大革命</w:t>
      </w:r>
      <w:r>
        <w:rPr>
          <w:rFonts w:hint="eastAsia"/>
          <w:color w:val="000000"/>
          <w:sz w:val="18"/>
          <w:szCs w:val="18"/>
          <w:shd w:val="clear" w:color="auto" w:fill="FFFFFF"/>
        </w:rPr>
        <w:t>/</w:t>
      </w:r>
      <w:r>
        <w:rPr>
          <w:rFonts w:hint="eastAsia"/>
          <w:color w:val="000000"/>
          <w:sz w:val="18"/>
          <w:szCs w:val="18"/>
          <w:shd w:val="clear" w:color="auto" w:fill="FFFFFF"/>
        </w:rPr>
        <w:t>拿破崙戰爭</w:t>
      </w:r>
      <w:r>
        <w:rPr>
          <w:rFonts w:hint="eastAsia"/>
          <w:color w:val="000000"/>
          <w:sz w:val="18"/>
          <w:szCs w:val="18"/>
          <w:shd w:val="clear" w:color="auto" w:fill="FFFFFF"/>
        </w:rPr>
        <w:t>/</w:t>
      </w:r>
      <w:r>
        <w:rPr>
          <w:rFonts w:hint="eastAsia"/>
          <w:color w:val="000000"/>
          <w:sz w:val="18"/>
          <w:szCs w:val="18"/>
          <w:shd w:val="clear" w:color="auto" w:fill="FFFFFF"/>
        </w:rPr>
        <w:t>大日本帝國</w:t>
      </w:r>
      <w:r>
        <w:rPr>
          <w:rFonts w:hint="eastAsia"/>
          <w:color w:val="000000"/>
          <w:sz w:val="18"/>
          <w:szCs w:val="18"/>
          <w:shd w:val="clear" w:color="auto" w:fill="FFFFFF"/>
        </w:rPr>
        <w:t>/</w:t>
      </w:r>
      <w:r>
        <w:rPr>
          <w:rFonts w:hint="eastAsia"/>
          <w:color w:val="000000"/>
          <w:sz w:val="18"/>
          <w:szCs w:val="18"/>
          <w:shd w:val="clear" w:color="auto" w:fill="FFFFFF"/>
        </w:rPr>
        <w:t>現代中國的開端</w:t>
      </w:r>
      <w:bookmarkStart w:id="0" w:name="_GoBack"/>
      <w:bookmarkEnd w:id="0"/>
    </w:p>
    <w:sectPr w:rsidR="0030335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0D"/>
    <w:rsid w:val="00292B59"/>
    <w:rsid w:val="0030335E"/>
    <w:rsid w:val="003F0829"/>
    <w:rsid w:val="00557E35"/>
    <w:rsid w:val="005F203F"/>
    <w:rsid w:val="006C2E0D"/>
    <w:rsid w:val="00A41FB6"/>
    <w:rsid w:val="00F42A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2014-07-17T08:25:00Z</dcterms:created>
  <dcterms:modified xsi:type="dcterms:W3CDTF">2014-07-22T05:24:00Z</dcterms:modified>
</cp:coreProperties>
</file>